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408D" w14:textId="77777777" w:rsidR="007C7CAF" w:rsidRPr="007C7CAF" w:rsidRDefault="007C7CAF" w:rsidP="007C7CAF">
      <w:pPr>
        <w:rPr>
          <w:rFonts w:ascii="Palatino Linotype" w:hAnsi="Palatino Linotype"/>
          <w:b/>
          <w:bCs/>
          <w:sz w:val="36"/>
          <w:szCs w:val="36"/>
        </w:rPr>
      </w:pPr>
      <w:r w:rsidRPr="007C7CAF">
        <w:rPr>
          <w:rFonts w:ascii="Palatino Linotype" w:hAnsi="Palatino Linotype"/>
          <w:b/>
          <w:bCs/>
          <w:sz w:val="36"/>
          <w:szCs w:val="36"/>
        </w:rPr>
        <w:t>Ratios, Rates, and Proportions</w:t>
      </w:r>
      <w:r w:rsidR="0047500C" w:rsidRPr="007C7CAF">
        <w:rPr>
          <w:rFonts w:ascii="Palatino Linotype" w:hAnsi="Palatino Linotype"/>
          <w:b/>
          <w:bCs/>
          <w:sz w:val="36"/>
          <w:szCs w:val="36"/>
        </w:rPr>
        <w:t xml:space="preserve"> </w:t>
      </w:r>
    </w:p>
    <w:p w14:paraId="0E751D88" w14:textId="579BD860" w:rsidR="0047500C" w:rsidRPr="007C7CAF" w:rsidRDefault="0047500C" w:rsidP="007C7CAF">
      <w:pPr>
        <w:rPr>
          <w:rFonts w:ascii="Palatino Linotype" w:hAnsi="Palatino Linotype"/>
          <w:b/>
          <w:bCs/>
          <w:sz w:val="36"/>
          <w:szCs w:val="36"/>
        </w:rPr>
      </w:pPr>
      <w:r w:rsidRPr="007C7CAF">
        <w:rPr>
          <w:rFonts w:ascii="Palatino Linotype" w:hAnsi="Palatino Linotype"/>
          <w:b/>
          <w:bCs/>
          <w:sz w:val="36"/>
          <w:szCs w:val="36"/>
        </w:rPr>
        <w:t xml:space="preserve">Supplementary </w:t>
      </w:r>
      <w:r w:rsidR="0067317D">
        <w:rPr>
          <w:rFonts w:ascii="Palatino Linotype" w:hAnsi="Palatino Linotype"/>
          <w:b/>
          <w:bCs/>
          <w:sz w:val="36"/>
          <w:szCs w:val="36"/>
        </w:rPr>
        <w:t>Exercises</w:t>
      </w:r>
      <w:r w:rsidRPr="007C7CAF">
        <w:rPr>
          <w:rFonts w:ascii="Palatino Linotype" w:hAnsi="Palatino Linotype"/>
          <w:b/>
          <w:bCs/>
          <w:sz w:val="36"/>
          <w:szCs w:val="36"/>
        </w:rPr>
        <w:t xml:space="preserve"> #</w:t>
      </w:r>
      <w:r w:rsidR="007C7CAF" w:rsidRPr="007C7CAF">
        <w:rPr>
          <w:rFonts w:ascii="Palatino Linotype" w:hAnsi="Palatino Linotype"/>
          <w:b/>
          <w:bCs/>
          <w:sz w:val="36"/>
          <w:szCs w:val="36"/>
        </w:rPr>
        <w:t>1</w:t>
      </w:r>
      <w:r w:rsidR="00DE3B2A" w:rsidRPr="007C7CAF">
        <w:rPr>
          <w:rFonts w:ascii="Palatino Linotype" w:hAnsi="Palatino Linotype"/>
          <w:b/>
          <w:bCs/>
          <w:sz w:val="36"/>
          <w:szCs w:val="36"/>
        </w:rPr>
        <w:t xml:space="preserve"> </w:t>
      </w:r>
    </w:p>
    <w:p w14:paraId="7085C9C6" w14:textId="77777777" w:rsidR="003D3BAA" w:rsidRDefault="003D3BAA" w:rsidP="003D3BAA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Write each of the following ratios in its simplest form.</w:t>
      </w:r>
    </w:p>
    <w:p w14:paraId="60E9CC55" w14:textId="41327B3C" w:rsidR="003D3BAA" w:rsidRPr="001B0B91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7 : 14   </w:t>
      </w:r>
    </w:p>
    <w:p w14:paraId="2AADC2EF" w14:textId="15632A3F" w:rsidR="003D3BAA" w:rsidRP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3D3BAA">
        <w:rPr>
          <w:rFonts w:ascii="Palatino Linotype" w:hAnsi="Palatino Linotype"/>
          <w:sz w:val="24"/>
          <w:szCs w:val="24"/>
        </w:rPr>
        <w:t xml:space="preserve">15 : 25                                 </w:t>
      </w:r>
      <w:r w:rsidRPr="003D3BAA">
        <w:rPr>
          <w:rFonts w:ascii="Palatino Linotype" w:hAnsi="Palatino Linotype"/>
          <w:color w:val="0070C0"/>
          <w:sz w:val="24"/>
          <w:szCs w:val="24"/>
        </w:rPr>
        <w:t xml:space="preserve">                                                                    </w:t>
      </w:r>
    </w:p>
    <w:p w14:paraId="671C1C7E" w14:textId="1743A30F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 : 10                                                                           </w:t>
      </w:r>
      <w:r w:rsidRPr="001B0B91">
        <w:rPr>
          <w:rFonts w:ascii="Palatino Linotype" w:hAnsi="Palatino Linotype"/>
          <w:color w:val="0070C0"/>
          <w:sz w:val="24"/>
          <w:szCs w:val="24"/>
        </w:rPr>
        <w:t xml:space="preserve">                                                                                                         </w:t>
      </w:r>
    </w:p>
    <w:p w14:paraId="3C7E0D87" w14:textId="6FAE9A9A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15 : 60                                                                         </w:t>
      </w:r>
    </w:p>
    <w:p w14:paraId="4AD9C245" w14:textId="29BE501A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14 : 21                                                                         </w:t>
      </w:r>
    </w:p>
    <w:p w14:paraId="1EFE9CD2" w14:textId="77777777" w:rsidR="003D3BAA" w:rsidRDefault="003D3BAA" w:rsidP="003D3BAA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Write each of the following ratios in the form of 1 : </w:t>
      </w:r>
      <w:r w:rsidRPr="00335D4F">
        <w:rPr>
          <w:rFonts w:ascii="Palatino Linotype" w:hAnsi="Palatino Linotype"/>
          <w:i/>
          <w:iCs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>.</w:t>
      </w:r>
    </w:p>
    <w:p w14:paraId="28D2F045" w14:textId="77777777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 : 12</w:t>
      </w:r>
    </w:p>
    <w:p w14:paraId="6ADA1E35" w14:textId="3531522A" w:rsidR="003D3BAA" w:rsidRPr="002431B5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5 : 6                        </w:t>
      </w:r>
    </w:p>
    <w:p w14:paraId="0F873E7A" w14:textId="38E8F973" w:rsidR="003D3BAA" w:rsidRDefault="003D3BAA" w:rsidP="00814A1D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3D3BAA">
        <w:rPr>
          <w:rFonts w:ascii="Palatino Linotype" w:hAnsi="Palatino Linotype"/>
          <w:sz w:val="24"/>
          <w:szCs w:val="24"/>
        </w:rPr>
        <w:t>10 : 42</w:t>
      </w:r>
    </w:p>
    <w:p w14:paraId="5E4D569F" w14:textId="35377779" w:rsidR="003D3BAA" w:rsidRPr="00A71109" w:rsidRDefault="003D3BAA" w:rsidP="0097193B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3D3BAA">
        <w:rPr>
          <w:rFonts w:ascii="Palatino Linotype" w:hAnsi="Palatino Linotype"/>
          <w:sz w:val="24"/>
          <w:szCs w:val="24"/>
        </w:rPr>
        <w:t>15 : 12</w:t>
      </w:r>
    </w:p>
    <w:p w14:paraId="5800EA67" w14:textId="77777777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 : 20</w:t>
      </w:r>
    </w:p>
    <w:p w14:paraId="362D46B0" w14:textId="4CB4C834" w:rsidR="003D3BAA" w:rsidRDefault="003D3BAA" w:rsidP="003D3BAA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</w:p>
    <w:p w14:paraId="01FD9C8B" w14:textId="77777777" w:rsidR="003D3BAA" w:rsidRDefault="003D3BAA" w:rsidP="003D3BAA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Solve the following ratio problems.</w:t>
      </w:r>
    </w:p>
    <w:p w14:paraId="796B225C" w14:textId="77777777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scale on the map is 1 : 5,000. What actual distance does a distance of 15 cm on the map represent?</w:t>
      </w:r>
    </w:p>
    <w:p w14:paraId="747FA01B" w14:textId="77777777" w:rsidR="003D3BAA" w:rsidRDefault="003D3BAA" w:rsidP="003D3BAA">
      <w:pPr>
        <w:pStyle w:val="ListParagraph"/>
        <w:rPr>
          <w:rFonts w:ascii="Palatino Linotype" w:hAnsi="Palatino Linotype"/>
          <w:sz w:val="24"/>
          <w:szCs w:val="24"/>
        </w:rPr>
      </w:pPr>
    </w:p>
    <w:p w14:paraId="5F2E34B3" w14:textId="77777777" w:rsidR="003D3BAA" w:rsidRPr="00335D4F" w:rsidRDefault="003D3BAA" w:rsidP="003D3BAA">
      <w:pPr>
        <w:pStyle w:val="ListParagraph"/>
        <w:rPr>
          <w:rFonts w:ascii="Palatino Linotype" w:hAnsi="Palatino Linotype"/>
          <w:sz w:val="24"/>
          <w:szCs w:val="24"/>
        </w:rPr>
      </w:pPr>
    </w:p>
    <w:p w14:paraId="0AA8B1D7" w14:textId="77777777" w:rsidR="003D3BAA" w:rsidRDefault="003D3BAA" w:rsidP="003D3BAA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a school there are 850 students to 40 teachers. Write the ratio of teachers to students.</w:t>
      </w:r>
    </w:p>
    <w:sectPr w:rsidR="003D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E3B3D"/>
    <w:rsid w:val="003D3BAA"/>
    <w:rsid w:val="0047500C"/>
    <w:rsid w:val="0052519D"/>
    <w:rsid w:val="00637E62"/>
    <w:rsid w:val="0067317D"/>
    <w:rsid w:val="007C7CAF"/>
    <w:rsid w:val="00C50D80"/>
    <w:rsid w:val="00DB0C03"/>
    <w:rsid w:val="00DE3B2A"/>
    <w:rsid w:val="00E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4</cp:revision>
  <dcterms:created xsi:type="dcterms:W3CDTF">2025-04-20T21:11:00Z</dcterms:created>
  <dcterms:modified xsi:type="dcterms:W3CDTF">2025-04-21T18:18:00Z</dcterms:modified>
</cp:coreProperties>
</file>